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38" w:rsidRDefault="005C3B38" w:rsidP="005C3B38"/>
    <w:tbl>
      <w:tblPr>
        <w:tblW w:w="9994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5C3B38" w:rsidRPr="004C77D6" w:rsidTr="00524870">
        <w:trPr>
          <w:cantSplit/>
          <w:trHeight w:val="20"/>
          <w:jc w:val="center"/>
        </w:trPr>
        <w:tc>
          <w:tcPr>
            <w:tcW w:w="3400" w:type="dxa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94360" cy="58674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ΕΛΛΗΝΙΚΗ ΔΗΜΟΚΡΑΤΙΑ</w:t>
            </w:r>
          </w:p>
          <w:p w:rsidR="005C3B38" w:rsidRPr="004C77D6" w:rsidRDefault="005C3B38" w:rsidP="00801BB5">
            <w:pPr>
              <w:keepNext/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ΝΟΜΟΣ ΚΥΚΛΑΔΩΝ</w:t>
            </w:r>
          </w:p>
          <w:p w:rsidR="005C3B38" w:rsidRPr="004C77D6" w:rsidRDefault="005C3B38" w:rsidP="00801BB5">
            <w:pPr>
              <w:keepNext/>
              <w:tabs>
                <w:tab w:val="left" w:pos="2410"/>
                <w:tab w:val="left" w:pos="2694"/>
              </w:tabs>
              <w:spacing w:after="0" w:line="432" w:lineRule="exac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Δ.Ε.Υ.Α. ΠΑΡΟΥ</w:t>
            </w:r>
          </w:p>
        </w:tc>
        <w:tc>
          <w:tcPr>
            <w:tcW w:w="2058" w:type="dxa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ΠΡΟΜΗΘΕΙΑ:</w:t>
            </w:r>
          </w:p>
        </w:tc>
        <w:tc>
          <w:tcPr>
            <w:tcW w:w="4536" w:type="dxa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5C3B38" w:rsidRPr="004C77D6" w:rsidRDefault="005C3B38" w:rsidP="00801BB5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  <w:p w:rsidR="005C3B38" w:rsidRPr="004C77D6" w:rsidRDefault="00771C89" w:rsidP="00801BB5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«</w:t>
            </w:r>
            <w:r w:rsidR="0084267B" w:rsidRPr="00685FDD">
              <w:rPr>
                <w:rFonts w:eastAsia="Calibri"/>
                <w:b/>
                <w:color w:val="000000"/>
              </w:rPr>
              <w:t>Προμήθεια σωλήνων πολυαιθυλενίου</w:t>
            </w:r>
            <w:r w:rsidR="0084267B" w:rsidRPr="00685FDD">
              <w:rPr>
                <w:b/>
              </w:rPr>
              <w:t xml:space="preserve">  για την ανακατασκευή του δικτύου ύδρευσης του οικισμού των Λευκών Πάρου</w:t>
            </w:r>
            <w:r w:rsidR="005C3B38" w:rsidRPr="004C77D6">
              <w:rPr>
                <w:b/>
                <w:sz w:val="20"/>
                <w:szCs w:val="20"/>
                <w:lang w:eastAsia="zh-CN"/>
              </w:rPr>
              <w:t>»</w:t>
            </w:r>
          </w:p>
          <w:p w:rsidR="005C3B38" w:rsidRPr="004C77D6" w:rsidRDefault="005C3B38" w:rsidP="00801BB5">
            <w:pPr>
              <w:tabs>
                <w:tab w:val="left" w:pos="1843"/>
                <w:tab w:val="left" w:pos="4536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5C3B38" w:rsidRPr="004C77D6" w:rsidTr="00524870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5C3B38" w:rsidRPr="004C77D6" w:rsidRDefault="005C3B38" w:rsidP="00801BB5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4C77D6">
              <w:rPr>
                <w:sz w:val="20"/>
                <w:szCs w:val="20"/>
                <w:lang w:eastAsia="zh-CN"/>
              </w:rPr>
              <w:t>Ταχ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>. Δ/</w:t>
            </w:r>
            <w:proofErr w:type="spellStart"/>
            <w:r w:rsidRPr="004C77D6">
              <w:rPr>
                <w:sz w:val="20"/>
                <w:szCs w:val="20"/>
                <w:lang w:eastAsia="zh-CN"/>
              </w:rPr>
              <w:t>νση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 xml:space="preserve">: Κουνάδος, </w:t>
            </w:r>
            <w:proofErr w:type="spellStart"/>
            <w:r w:rsidRPr="004C77D6">
              <w:rPr>
                <w:sz w:val="20"/>
                <w:szCs w:val="20"/>
                <w:lang w:eastAsia="zh-CN"/>
              </w:rPr>
              <w:t>Παροικιά</w:t>
            </w:r>
            <w:proofErr w:type="spellEnd"/>
          </w:p>
          <w:p w:rsidR="005C3B38" w:rsidRPr="004C77D6" w:rsidRDefault="005C3B38" w:rsidP="00801BB5">
            <w:pPr>
              <w:tabs>
                <w:tab w:val="left" w:pos="1169"/>
              </w:tabs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4C77D6">
              <w:rPr>
                <w:sz w:val="20"/>
                <w:szCs w:val="20"/>
                <w:lang w:eastAsia="zh-CN"/>
              </w:rPr>
              <w:t xml:space="preserve">Παλαιά οδός </w:t>
            </w:r>
            <w:proofErr w:type="spellStart"/>
            <w:r w:rsidRPr="004C77D6">
              <w:rPr>
                <w:sz w:val="20"/>
                <w:szCs w:val="20"/>
                <w:lang w:eastAsia="zh-CN"/>
              </w:rPr>
              <w:t>Παροικιά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ΙΔΙΟΙ ΠΟΡΟΙ</w:t>
            </w:r>
          </w:p>
        </w:tc>
      </w:tr>
      <w:tr w:rsidR="005C3B38" w:rsidRPr="004C77D6" w:rsidTr="00524870">
        <w:trPr>
          <w:cantSplit/>
          <w:trHeight w:val="20"/>
          <w:jc w:val="center"/>
        </w:trPr>
        <w:tc>
          <w:tcPr>
            <w:tcW w:w="3400" w:type="dxa"/>
            <w:shd w:val="clear" w:color="auto" w:fill="auto"/>
          </w:tcPr>
          <w:p w:rsidR="005C3B38" w:rsidRPr="004C77D6" w:rsidRDefault="005C3B38" w:rsidP="00801BB5">
            <w:pPr>
              <w:spacing w:after="0"/>
              <w:ind w:hanging="1169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4C77D6">
              <w:rPr>
                <w:sz w:val="20"/>
                <w:szCs w:val="20"/>
                <w:lang w:eastAsia="zh-CN"/>
              </w:rPr>
              <w:t>Τ.Κ</w:t>
            </w:r>
            <w:proofErr w:type="spellEnd"/>
            <w:r w:rsidRPr="004C77D6">
              <w:rPr>
                <w:sz w:val="20"/>
                <w:szCs w:val="20"/>
                <w:lang w:eastAsia="zh-CN"/>
              </w:rPr>
              <w:t>. 84400, Πάρος</w:t>
            </w:r>
          </w:p>
        </w:tc>
        <w:tc>
          <w:tcPr>
            <w:tcW w:w="2058" w:type="dxa"/>
            <w:shd w:val="clear" w:color="auto" w:fill="auto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3B38" w:rsidRPr="004C77D6" w:rsidTr="00524870">
        <w:trPr>
          <w:cantSplit/>
          <w:trHeight w:val="20"/>
          <w:jc w:val="center"/>
        </w:trPr>
        <w:tc>
          <w:tcPr>
            <w:tcW w:w="3400" w:type="dxa"/>
          </w:tcPr>
          <w:p w:rsidR="005C3B38" w:rsidRPr="004C77D6" w:rsidRDefault="005C3B38" w:rsidP="00801BB5">
            <w:pPr>
              <w:spacing w:after="0"/>
              <w:ind w:hanging="1169"/>
              <w:jc w:val="center"/>
              <w:rPr>
                <w:sz w:val="20"/>
                <w:szCs w:val="20"/>
                <w:lang w:eastAsia="zh-CN"/>
              </w:rPr>
            </w:pPr>
            <w:r w:rsidRPr="004C77D6">
              <w:rPr>
                <w:sz w:val="20"/>
                <w:szCs w:val="20"/>
                <w:lang w:eastAsia="zh-CN"/>
              </w:rPr>
              <w:t>Τηλ. 2284025300</w:t>
            </w:r>
          </w:p>
        </w:tc>
        <w:tc>
          <w:tcPr>
            <w:tcW w:w="2058" w:type="dxa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36" w:type="dxa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5C3B38" w:rsidRPr="001D6F90" w:rsidTr="00524870">
        <w:trPr>
          <w:cantSplit/>
          <w:trHeight w:val="20"/>
          <w:jc w:val="center"/>
        </w:trPr>
        <w:tc>
          <w:tcPr>
            <w:tcW w:w="3400" w:type="dxa"/>
          </w:tcPr>
          <w:p w:rsidR="005C3B38" w:rsidRPr="004C77D6" w:rsidRDefault="005C3B38" w:rsidP="00801BB5">
            <w:pPr>
              <w:spacing w:after="0"/>
              <w:ind w:hanging="1169"/>
              <w:jc w:val="center"/>
              <w:rPr>
                <w:sz w:val="20"/>
                <w:szCs w:val="20"/>
                <w:lang w:val="en-US" w:eastAsia="zh-CN"/>
              </w:rPr>
            </w:pPr>
            <w:r w:rsidRPr="004C77D6">
              <w:rPr>
                <w:sz w:val="20"/>
                <w:szCs w:val="20"/>
                <w:lang w:val="en-US" w:eastAsia="zh-CN"/>
              </w:rPr>
              <w:t xml:space="preserve">         </w:t>
            </w:r>
            <w:r w:rsidRPr="004C77D6">
              <w:rPr>
                <w:sz w:val="20"/>
                <w:szCs w:val="20"/>
                <w:lang w:eastAsia="zh-CN"/>
              </w:rPr>
              <w:t>Ε</w:t>
            </w:r>
            <w:r w:rsidRPr="004C77D6">
              <w:rPr>
                <w:sz w:val="20"/>
                <w:szCs w:val="20"/>
                <w:lang w:val="en-US" w:eastAsia="zh-CN"/>
              </w:rPr>
              <w:t>-</w:t>
            </w:r>
            <w:r w:rsidRPr="005C3B38">
              <w:rPr>
                <w:sz w:val="20"/>
                <w:szCs w:val="20"/>
                <w:lang w:val="en-US" w:eastAsia="zh-CN"/>
              </w:rPr>
              <w:t>mail</w:t>
            </w:r>
            <w:r w:rsidRPr="004C77D6">
              <w:rPr>
                <w:sz w:val="20"/>
                <w:szCs w:val="20"/>
                <w:lang w:val="en-US" w:eastAsia="zh-CN"/>
              </w:rPr>
              <w:t xml:space="preserve">: </w:t>
            </w:r>
            <w:r w:rsidRPr="005C3B38">
              <w:rPr>
                <w:sz w:val="20"/>
                <w:szCs w:val="20"/>
                <w:lang w:val="en-US" w:eastAsia="zh-CN"/>
              </w:rPr>
              <w:t>info</w:t>
            </w:r>
            <w:r w:rsidRPr="004C77D6">
              <w:rPr>
                <w:sz w:val="20"/>
                <w:szCs w:val="20"/>
                <w:lang w:val="en-US" w:eastAsia="zh-CN"/>
              </w:rPr>
              <w:t>@</w:t>
            </w:r>
            <w:r w:rsidRPr="005C3B38">
              <w:rPr>
                <w:sz w:val="20"/>
                <w:szCs w:val="20"/>
                <w:lang w:val="en-US" w:eastAsia="zh-CN"/>
              </w:rPr>
              <w:t>deya</w:t>
            </w:r>
            <w:r w:rsidRPr="004C77D6">
              <w:rPr>
                <w:sz w:val="20"/>
                <w:szCs w:val="20"/>
                <w:lang w:val="en-US" w:eastAsia="zh-CN"/>
              </w:rPr>
              <w:t>-</w:t>
            </w:r>
            <w:r w:rsidRPr="005C3B38">
              <w:rPr>
                <w:sz w:val="20"/>
                <w:szCs w:val="20"/>
                <w:lang w:val="en-US" w:eastAsia="zh-CN"/>
              </w:rPr>
              <w:t>parou</w:t>
            </w:r>
            <w:r w:rsidRPr="004C77D6">
              <w:rPr>
                <w:sz w:val="20"/>
                <w:szCs w:val="20"/>
                <w:lang w:val="en-US" w:eastAsia="zh-CN"/>
              </w:rPr>
              <w:t>.</w:t>
            </w:r>
            <w:r w:rsidRPr="005C3B38">
              <w:rPr>
                <w:sz w:val="20"/>
                <w:szCs w:val="20"/>
                <w:lang w:val="en-US" w:eastAsia="zh-CN"/>
              </w:rPr>
              <w:t>gr</w:t>
            </w:r>
          </w:p>
        </w:tc>
        <w:tc>
          <w:tcPr>
            <w:tcW w:w="2058" w:type="dxa"/>
          </w:tcPr>
          <w:p w:rsidR="005C3B38" w:rsidRPr="004C77D6" w:rsidRDefault="005C3B38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C77D6">
              <w:rPr>
                <w:b/>
                <w:bCs/>
                <w:sz w:val="20"/>
                <w:szCs w:val="20"/>
                <w:lang w:eastAsia="zh-CN"/>
              </w:rPr>
              <w:t>ΠΡΟΥΠΟΛΟΓΙΣΜΟΣ:</w:t>
            </w:r>
          </w:p>
        </w:tc>
        <w:tc>
          <w:tcPr>
            <w:tcW w:w="4536" w:type="dxa"/>
          </w:tcPr>
          <w:p w:rsidR="005C3B38" w:rsidRPr="001B54CD" w:rsidRDefault="009B1222" w:rsidP="00801BB5">
            <w:pPr>
              <w:spacing w:after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</w:t>
            </w:r>
            <w:r w:rsidR="00771C89">
              <w:rPr>
                <w:b/>
                <w:bCs/>
                <w:sz w:val="20"/>
                <w:szCs w:val="20"/>
                <w:lang w:eastAsia="en-US"/>
              </w:rPr>
              <w:t>0.000,00</w:t>
            </w:r>
            <w:r w:rsidR="005C3B38" w:rsidRPr="001B54CD"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5C3B38" w:rsidRPr="001B54CD">
              <w:rPr>
                <w:b/>
                <w:bCs/>
                <w:sz w:val="20"/>
                <w:szCs w:val="20"/>
                <w:lang w:eastAsia="zh-CN"/>
              </w:rPr>
              <w:t>€</w:t>
            </w:r>
          </w:p>
        </w:tc>
      </w:tr>
    </w:tbl>
    <w:p w:rsidR="005C3B38" w:rsidRDefault="005C3B38" w:rsidP="0050404C">
      <w:pPr>
        <w:autoSpaceDE w:val="0"/>
        <w:autoSpaceDN w:val="0"/>
        <w:adjustRightInd w:val="0"/>
        <w:spacing w:line="360" w:lineRule="auto"/>
        <w:ind w:right="-574"/>
        <w:rPr>
          <w:b/>
          <w:bCs/>
          <w:sz w:val="24"/>
          <w:u w:val="single"/>
          <w:lang w:eastAsia="zh-CN"/>
        </w:rPr>
      </w:pPr>
    </w:p>
    <w:p w:rsidR="005C3B38" w:rsidRPr="004C77D6" w:rsidRDefault="005C3B38" w:rsidP="005C3B38">
      <w:pPr>
        <w:autoSpaceDE w:val="0"/>
        <w:autoSpaceDN w:val="0"/>
        <w:adjustRightInd w:val="0"/>
        <w:spacing w:line="360" w:lineRule="auto"/>
        <w:ind w:left="-360" w:right="-574"/>
        <w:jc w:val="center"/>
        <w:rPr>
          <w:b/>
          <w:bCs/>
          <w:sz w:val="24"/>
          <w:u w:val="single"/>
          <w:lang w:eastAsia="zh-CN"/>
        </w:rPr>
      </w:pPr>
      <w:r w:rsidRPr="004C77D6">
        <w:rPr>
          <w:b/>
          <w:bCs/>
          <w:sz w:val="24"/>
          <w:u w:val="single"/>
          <w:lang w:eastAsia="zh-CN"/>
        </w:rPr>
        <w:t xml:space="preserve">Ε Ν Τ Υ Π Ο   </w:t>
      </w:r>
      <w:proofErr w:type="spellStart"/>
      <w:r w:rsidRPr="004C77D6">
        <w:rPr>
          <w:b/>
          <w:bCs/>
          <w:sz w:val="24"/>
          <w:u w:val="single"/>
          <w:lang w:eastAsia="zh-CN"/>
        </w:rPr>
        <w:t>Ο</w:t>
      </w:r>
      <w:proofErr w:type="spellEnd"/>
      <w:r w:rsidRPr="004C77D6">
        <w:rPr>
          <w:b/>
          <w:bCs/>
          <w:sz w:val="24"/>
          <w:u w:val="single"/>
          <w:lang w:eastAsia="zh-CN"/>
        </w:rPr>
        <w:t xml:space="preserve"> Ι Κ Ο Ν Ο Μ Ι Κ Η Σ  Π Ρ Ο Σ Φ Ο Ρ Α Σ</w:t>
      </w:r>
    </w:p>
    <w:p w:rsidR="00B66461" w:rsidRDefault="00B66461" w:rsidP="005C3B38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>
        <w:rPr>
          <w:lang w:eastAsia="zh-CN"/>
        </w:rPr>
        <w:t xml:space="preserve">Του οικονομικού φορέα με την </w:t>
      </w:r>
      <w:r w:rsidR="005C3B38" w:rsidRPr="004C77D6">
        <w:rPr>
          <w:lang w:eastAsia="zh-CN"/>
        </w:rPr>
        <w:t xml:space="preserve">επωνυμία: </w:t>
      </w:r>
    </w:p>
    <w:p w:rsidR="005C3B38" w:rsidRDefault="005C3B38" w:rsidP="005C3B38">
      <w:pPr>
        <w:autoSpaceDE w:val="0"/>
        <w:autoSpaceDN w:val="0"/>
        <w:adjustRightInd w:val="0"/>
        <w:spacing w:after="0"/>
        <w:jc w:val="center"/>
        <w:rPr>
          <w:lang w:eastAsia="zh-CN"/>
        </w:rPr>
      </w:pPr>
      <w:r w:rsidRPr="004C77D6">
        <w:rPr>
          <w:lang w:eastAsia="zh-CN"/>
        </w:rPr>
        <w:t>…………………………………………….………………………………………………………………………………</w:t>
      </w:r>
    </w:p>
    <w:p w:rsidR="005C3B38" w:rsidRDefault="005C3B38" w:rsidP="005C3B38">
      <w:pPr>
        <w:autoSpaceDE w:val="0"/>
        <w:autoSpaceDN w:val="0"/>
        <w:adjustRightInd w:val="0"/>
        <w:spacing w:after="0"/>
        <w:jc w:val="both"/>
      </w:pPr>
      <w:r w:rsidRPr="00C1115B">
        <w:t>Αφού έλαβα γνώση της Διακήρυξης του διαγωνισμού που αναγράφεται στον τίτλο και των Παραρτημάτων αυτής, καθώς και των συνθηκών εκτέλεσης της προμήθειας, υποβάλλω την παρούσα προσφορά.</w:t>
      </w:r>
      <w:r>
        <w:t xml:space="preserve"> </w:t>
      </w:r>
      <w:r w:rsidRPr="00C1115B">
        <w:t xml:space="preserve"> </w:t>
      </w:r>
    </w:p>
    <w:p w:rsidR="005C3B38" w:rsidRDefault="005C3B38" w:rsidP="005C3B38">
      <w:pPr>
        <w:autoSpaceDE w:val="0"/>
        <w:autoSpaceDN w:val="0"/>
        <w:adjustRightInd w:val="0"/>
        <w:spacing w:after="0"/>
        <w:jc w:val="both"/>
      </w:pPr>
      <w:r w:rsidRPr="00C1115B">
        <w:t>Δηλώνω ότι αποδέχομαι πλήρως και χωρίς επιφύλαξη όλα τα ανωτέρω και αναλαμβάνω την εκτέλεση της προμήθειας.</w:t>
      </w:r>
    </w:p>
    <w:p w:rsidR="005C3B38" w:rsidRPr="00C1115B" w:rsidRDefault="005C3B38" w:rsidP="005C3B38">
      <w:pPr>
        <w:autoSpaceDE w:val="0"/>
        <w:autoSpaceDN w:val="0"/>
        <w:adjustRightInd w:val="0"/>
        <w:spacing w:after="0"/>
        <w:jc w:val="both"/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580"/>
        <w:gridCol w:w="639"/>
        <w:gridCol w:w="2277"/>
        <w:gridCol w:w="1020"/>
        <w:gridCol w:w="1400"/>
      </w:tblGrid>
      <w:tr w:rsidR="0050404C" w:rsidRPr="001B11C0" w:rsidTr="0050404C">
        <w:trPr>
          <w:trHeight w:val="264"/>
          <w:jc w:val="center"/>
        </w:trPr>
        <w:tc>
          <w:tcPr>
            <w:tcW w:w="10494" w:type="dxa"/>
            <w:gridSpan w:val="6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 w:rsidRPr="001B11C0">
              <w:t>ΓΙΑ ΤΗΝ ΠΡΟΜΗΘΕΙΑ ΜΕΤΑΦΟΡΑ ΚΑΙ ΕΚΦΟΡΤΩΣΗ ΣΤΙΣ ΑΠΟΘΗΚΕΣ ΤΗΣ ΔΕΥΑΠ :</w:t>
            </w:r>
          </w:p>
        </w:tc>
      </w:tr>
      <w:tr w:rsidR="0050404C" w:rsidRPr="001B11C0" w:rsidTr="0050404C">
        <w:trPr>
          <w:trHeight w:val="264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</w:t>
            </w:r>
            <w:r>
              <w:rPr>
                <w:b/>
                <w:bCs/>
                <w:lang w:val="en-US"/>
              </w:rPr>
              <w:t>/</w:t>
            </w:r>
            <w:r w:rsidRPr="001B11C0">
              <w:rPr>
                <w:b/>
                <w:bCs/>
              </w:rPr>
              <w:t>Α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 w:rsidRPr="001B11C0">
              <w:rPr>
                <w:b/>
                <w:bCs/>
              </w:rPr>
              <w:t>ΕΙΔΟΣ</w:t>
            </w: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 w:rsidRPr="001B11C0">
              <w:rPr>
                <w:b/>
                <w:bCs/>
              </w:rPr>
              <w:t>ΜΜ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 w:rsidRPr="001B11C0">
              <w:rPr>
                <w:b/>
                <w:bCs/>
              </w:rPr>
              <w:t>ΠΟΣΟΤΗΤΑ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 w:rsidRPr="001B11C0">
              <w:rPr>
                <w:b/>
                <w:bCs/>
              </w:rPr>
              <w:t>ΤΙΜΗ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ΣΥΝΟΛΙΚΗ ΑΞΙΑ </w:t>
            </w:r>
          </w:p>
        </w:tc>
      </w:tr>
      <w:tr w:rsidR="0050404C" w:rsidRPr="001B11C0" w:rsidTr="0050404C">
        <w:trPr>
          <w:trHeight w:val="52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CD1FD5" w:rsidRDefault="0050404C" w:rsidP="00915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>
              <w:t>ΣΩΛΗΝΑΣ ΠΟΛΥΑΙΘΥΛΕΝΙΟΥ 3</w:t>
            </w:r>
            <w:r w:rsidRPr="00FD580B">
              <w:rPr>
                <w:vertAlign w:val="superscript"/>
              </w:rPr>
              <w:t>ης</w:t>
            </w:r>
            <w:r>
              <w:t xml:space="preserve"> ΓΕΝΙΑΣ ΡΕ100/ΡΝ16 ΔΙΑΜΕΤΡΟΥ Φ32                       (ΡΟΛΟ 100</w:t>
            </w:r>
            <w:r>
              <w:rPr>
                <w:lang w:val="en-US"/>
              </w:rPr>
              <w:t>m</w:t>
            </w:r>
            <w:r w:rsidRPr="00CA1B82">
              <w:t>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50404C" w:rsidRPr="00412D61" w:rsidRDefault="0050404C" w:rsidP="00915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50404C" w:rsidRPr="00710096" w:rsidRDefault="0050404C" w:rsidP="009155DD">
            <w:pPr>
              <w:jc w:val="center"/>
            </w:pPr>
            <w:r>
              <w:t>2</w:t>
            </w:r>
            <w:r w:rsidRPr="00710096">
              <w:t>.000</w:t>
            </w:r>
            <w:r>
              <w:t>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143662" w:rsidRDefault="0050404C" w:rsidP="009155DD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E50A5F" w:rsidRDefault="0050404C" w:rsidP="009155DD">
            <w:pPr>
              <w:jc w:val="center"/>
            </w:pPr>
          </w:p>
        </w:tc>
      </w:tr>
      <w:tr w:rsidR="0050404C" w:rsidRPr="001B11C0" w:rsidTr="0050404C">
        <w:trPr>
          <w:trHeight w:val="52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4274DC" w:rsidRDefault="0050404C" w:rsidP="009155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>
              <w:t>ΣΩΛΗΝΑΣ ΠΟΛΥΑΙΘΥΛΕΝΙΟΥ 3</w:t>
            </w:r>
            <w:r w:rsidRPr="00FD580B">
              <w:rPr>
                <w:vertAlign w:val="superscript"/>
              </w:rPr>
              <w:t>ης</w:t>
            </w:r>
            <w:r>
              <w:t xml:space="preserve"> ΓΕΝΙΑΣ ΡΕ100/ΡΝ16 ΔΙΑΜΕΤΡΟΥ Φ63                       (ΡΟΛΟ 100</w:t>
            </w:r>
            <w:r>
              <w:rPr>
                <w:lang w:val="en-US"/>
              </w:rPr>
              <w:t>m</w:t>
            </w:r>
            <w:r w:rsidRPr="00CA1B82">
              <w:t>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50404C" w:rsidRPr="00412D61" w:rsidRDefault="0050404C" w:rsidP="00915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50404C" w:rsidRPr="00710096" w:rsidRDefault="0050404C" w:rsidP="009155DD">
            <w:pPr>
              <w:jc w:val="center"/>
            </w:pPr>
            <w:r>
              <w:t>5</w:t>
            </w:r>
            <w:r w:rsidRPr="00710096">
              <w:t>.000</w:t>
            </w:r>
            <w:r>
              <w:t>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EF3421" w:rsidRDefault="0050404C" w:rsidP="009155DD">
            <w:pPr>
              <w:jc w:val="center"/>
            </w:pPr>
          </w:p>
        </w:tc>
      </w:tr>
      <w:tr w:rsidR="0050404C" w:rsidRPr="001B11C0" w:rsidTr="0050404C">
        <w:trPr>
          <w:trHeight w:val="52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CD1FD5" w:rsidRDefault="0050404C" w:rsidP="00915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>
              <w:t>ΣΩΛΗΝΑΣ ΠΟΛΥΑΙΘΥΛΕΝΙΟΥ 3</w:t>
            </w:r>
            <w:r w:rsidRPr="00FD580B">
              <w:rPr>
                <w:vertAlign w:val="superscript"/>
              </w:rPr>
              <w:t>ης</w:t>
            </w:r>
            <w:r>
              <w:t xml:space="preserve"> ΓΕΝΙΑΣ ΡΕ100/ΡΝ16 ΔΙΑΜΕΤΡΟΥ Φ110                     (ΡΟΛΟ 100</w:t>
            </w:r>
            <w:r>
              <w:rPr>
                <w:lang w:val="en-US"/>
              </w:rPr>
              <w:t>m</w:t>
            </w:r>
            <w:r w:rsidRPr="00CA1B82">
              <w:t>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50404C" w:rsidRPr="00412D61" w:rsidRDefault="0050404C" w:rsidP="00915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50404C" w:rsidRPr="00710096" w:rsidRDefault="0050404C" w:rsidP="009155DD">
            <w:pPr>
              <w:jc w:val="center"/>
            </w:pPr>
            <w:r>
              <w:t>5</w:t>
            </w:r>
            <w:r w:rsidRPr="00710096">
              <w:t>.</w:t>
            </w:r>
            <w:r>
              <w:t>0</w:t>
            </w:r>
            <w:r w:rsidRPr="00710096">
              <w:t>00</w:t>
            </w:r>
            <w:r>
              <w:t>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E50A5F" w:rsidRDefault="0050404C" w:rsidP="009155DD">
            <w:pPr>
              <w:jc w:val="center"/>
            </w:pPr>
          </w:p>
        </w:tc>
      </w:tr>
      <w:tr w:rsidR="0050404C" w:rsidRPr="001B11C0" w:rsidTr="0050404C">
        <w:trPr>
          <w:trHeight w:val="528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CD1FD5" w:rsidRDefault="0050404C" w:rsidP="009155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>
              <w:t>ΣΩΛΗΝΑΣ ΠΟΛΥΑΙΘΥΛΕΝΙΟΥ 3</w:t>
            </w:r>
            <w:r w:rsidRPr="00FD580B">
              <w:rPr>
                <w:vertAlign w:val="superscript"/>
              </w:rPr>
              <w:t>ης</w:t>
            </w:r>
            <w:r>
              <w:t xml:space="preserve"> ΓΕΝΙΑΣ ΡΕ100/ΡΝ16 ΔΙΑΜΕΤΡΟΥ Φ160                    </w:t>
            </w:r>
            <w:r>
              <w:lastRenderedPageBreak/>
              <w:t>(ΒΕΡΓΕΣ 6</w:t>
            </w:r>
            <w:r>
              <w:rPr>
                <w:lang w:val="en-US"/>
              </w:rPr>
              <w:t>m</w:t>
            </w:r>
            <w:r w:rsidRPr="00CA1B82">
              <w:t>)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50404C" w:rsidRPr="00412D61" w:rsidRDefault="0050404C" w:rsidP="009155D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50404C" w:rsidRPr="00D927DD" w:rsidRDefault="0050404C" w:rsidP="009155DD">
            <w:pPr>
              <w:jc w:val="center"/>
            </w:pPr>
            <w:r>
              <w:t>3.000,00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E50A5F" w:rsidRDefault="0050404C" w:rsidP="009155DD">
            <w:pPr>
              <w:jc w:val="center"/>
            </w:pPr>
          </w:p>
        </w:tc>
      </w:tr>
      <w:tr w:rsidR="0050404C" w:rsidRPr="001B11C0" w:rsidTr="0050404C">
        <w:trPr>
          <w:trHeight w:val="264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 w:rsidRPr="001B11C0">
              <w:lastRenderedPageBreak/>
              <w:t> 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 w:rsidRPr="001B11C0">
              <w:rPr>
                <w:b/>
                <w:bCs/>
              </w:rPr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 w:rsidRPr="001B11C0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50404C" w:rsidRPr="00A5636A" w:rsidRDefault="0050404C" w:rsidP="009155DD">
            <w:pPr>
              <w:jc w:val="center"/>
              <w:rPr>
                <w:b/>
                <w:bCs/>
              </w:rPr>
            </w:pPr>
            <w:r w:rsidRPr="00A5636A">
              <w:rPr>
                <w:b/>
                <w:bCs/>
              </w:rPr>
              <w:t xml:space="preserve">ΑΘΡΟΙΣΜΑ 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A5636A" w:rsidRDefault="0050404C" w:rsidP="009155DD">
            <w:pPr>
              <w:jc w:val="center"/>
              <w:rPr>
                <w:b/>
                <w:bCs/>
              </w:rPr>
            </w:pPr>
            <w:r w:rsidRPr="00A5636A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53673F" w:rsidRDefault="0050404C" w:rsidP="009155DD">
            <w:pPr>
              <w:jc w:val="center"/>
              <w:rPr>
                <w:b/>
                <w:bCs/>
              </w:rPr>
            </w:pPr>
          </w:p>
        </w:tc>
      </w:tr>
      <w:tr w:rsidR="0050404C" w:rsidRPr="001B11C0" w:rsidTr="0050404C">
        <w:trPr>
          <w:trHeight w:val="264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 w:rsidRPr="001B11C0">
              <w:t> </w:t>
            </w: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  <w:r w:rsidRPr="001B11C0">
              <w:t>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50404C" w:rsidRPr="001B11C0" w:rsidRDefault="0050404C" w:rsidP="009155DD">
            <w:pPr>
              <w:jc w:val="center"/>
              <w:rPr>
                <w:b/>
                <w:bCs/>
              </w:rPr>
            </w:pPr>
            <w:r w:rsidRPr="001B11C0">
              <w:rPr>
                <w:b/>
                <w:bCs/>
              </w:rPr>
              <w:t> 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50404C" w:rsidRPr="00A5636A" w:rsidRDefault="0050404C" w:rsidP="009155DD">
            <w:pPr>
              <w:jc w:val="center"/>
              <w:rPr>
                <w:b/>
                <w:bCs/>
              </w:rPr>
            </w:pPr>
            <w:r w:rsidRPr="00A5636A">
              <w:rPr>
                <w:b/>
                <w:bCs/>
              </w:rPr>
              <w:t>ΦΠΑ 24%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A5636A" w:rsidRDefault="0050404C" w:rsidP="009155DD">
            <w:pPr>
              <w:jc w:val="center"/>
              <w:rPr>
                <w:b/>
                <w:bCs/>
              </w:rPr>
            </w:pPr>
            <w:r w:rsidRPr="00A5636A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53673F" w:rsidRDefault="0050404C" w:rsidP="009155DD">
            <w:pPr>
              <w:jc w:val="center"/>
              <w:rPr>
                <w:b/>
                <w:bCs/>
              </w:rPr>
            </w:pPr>
          </w:p>
        </w:tc>
      </w:tr>
      <w:tr w:rsidR="0050404C" w:rsidRPr="001B11C0" w:rsidTr="0050404C">
        <w:trPr>
          <w:trHeight w:val="264"/>
          <w:jc w:val="center"/>
        </w:trPr>
        <w:tc>
          <w:tcPr>
            <w:tcW w:w="578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</w:p>
        </w:tc>
        <w:tc>
          <w:tcPr>
            <w:tcW w:w="4580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</w:p>
        </w:tc>
        <w:tc>
          <w:tcPr>
            <w:tcW w:w="639" w:type="dxa"/>
            <w:shd w:val="clear" w:color="auto" w:fill="auto"/>
            <w:noWrap/>
            <w:vAlign w:val="center"/>
            <w:hideMark/>
          </w:tcPr>
          <w:p w:rsidR="0050404C" w:rsidRPr="001B11C0" w:rsidRDefault="0050404C" w:rsidP="009155DD">
            <w:pPr>
              <w:jc w:val="center"/>
            </w:pPr>
          </w:p>
        </w:tc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50404C" w:rsidRPr="00A5636A" w:rsidRDefault="0050404C" w:rsidP="009155DD">
            <w:pPr>
              <w:jc w:val="center"/>
              <w:rPr>
                <w:b/>
                <w:bCs/>
              </w:rPr>
            </w:pPr>
            <w:r w:rsidRPr="00A5636A">
              <w:rPr>
                <w:b/>
                <w:bCs/>
              </w:rPr>
              <w:t>ΣΥΝΟΛΟ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50404C" w:rsidRPr="00A5636A" w:rsidRDefault="0050404C" w:rsidP="009155DD">
            <w:pPr>
              <w:jc w:val="center"/>
              <w:rPr>
                <w:b/>
                <w:bCs/>
              </w:rPr>
            </w:pPr>
            <w:r w:rsidRPr="00A5636A">
              <w:rPr>
                <w:b/>
                <w:bCs/>
              </w:rPr>
              <w:t> 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50404C" w:rsidRPr="0053673F" w:rsidRDefault="0050404C" w:rsidP="009155DD">
            <w:pPr>
              <w:jc w:val="center"/>
              <w:rPr>
                <w:b/>
                <w:bCs/>
              </w:rPr>
            </w:pPr>
          </w:p>
        </w:tc>
      </w:tr>
    </w:tbl>
    <w:p w:rsidR="005C3B38" w:rsidRPr="005C3B38" w:rsidRDefault="005C3B38" w:rsidP="005C3B38">
      <w:pPr>
        <w:pStyle w:val="7"/>
        <w:keepNext/>
        <w:spacing w:before="0" w:after="0"/>
        <w:rPr>
          <w:rFonts w:cs="Calibri"/>
          <w:sz w:val="22"/>
          <w:szCs w:val="22"/>
        </w:rPr>
      </w:pPr>
    </w:p>
    <w:p w:rsidR="005C3B38" w:rsidRPr="001B54CD" w:rsidRDefault="005C3B38" w:rsidP="005C3B38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</w:p>
    <w:p w:rsidR="005C3B38" w:rsidRDefault="005C3B38" w:rsidP="00127CC5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</w:t>
      </w:r>
    </w:p>
    <w:p w:rsidR="005C3B38" w:rsidRPr="00E36163" w:rsidRDefault="00127CC5" w:rsidP="00127CC5">
      <w:pPr>
        <w:spacing w:after="0"/>
        <w:rPr>
          <w:b/>
        </w:rPr>
      </w:pPr>
      <w:r>
        <w:rPr>
          <w:b/>
        </w:rPr>
        <w:t xml:space="preserve">                                                 </w:t>
      </w:r>
      <w:r w:rsidR="005C3B38" w:rsidRPr="00E36163">
        <w:rPr>
          <w:b/>
        </w:rPr>
        <w:t>(Τόπος και ημερομηνία)</w:t>
      </w:r>
    </w:p>
    <w:p w:rsidR="005C3B38" w:rsidRPr="00E36163" w:rsidRDefault="005C3B38" w:rsidP="00127CC5">
      <w:pPr>
        <w:spacing w:after="0"/>
        <w:jc w:val="center"/>
        <w:rPr>
          <w:b/>
        </w:rPr>
      </w:pPr>
    </w:p>
    <w:p w:rsidR="005C3B38" w:rsidRPr="00E36163" w:rsidRDefault="005C3B38" w:rsidP="00127CC5">
      <w:pPr>
        <w:pStyle w:val="7"/>
        <w:keepNext/>
        <w:numPr>
          <w:ilvl w:val="3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</w:p>
    <w:p w:rsidR="005C3B38" w:rsidRPr="00E36163" w:rsidRDefault="005C3B38" w:rsidP="00127CC5">
      <w:pPr>
        <w:pStyle w:val="7"/>
        <w:keepNext/>
        <w:numPr>
          <w:ilvl w:val="6"/>
          <w:numId w:val="1"/>
        </w:numPr>
        <w:spacing w:before="0" w:after="0"/>
        <w:ind w:left="0"/>
        <w:jc w:val="center"/>
        <w:rPr>
          <w:rFonts w:cs="Calibri"/>
          <w:sz w:val="22"/>
          <w:szCs w:val="22"/>
        </w:rPr>
      </w:pPr>
      <w:r w:rsidRPr="00E36163">
        <w:rPr>
          <w:rFonts w:cs="Calibri"/>
          <w:sz w:val="22"/>
          <w:szCs w:val="22"/>
        </w:rPr>
        <w:t xml:space="preserve">Ο </w:t>
      </w:r>
      <w:proofErr w:type="spellStart"/>
      <w:r w:rsidRPr="00E36163">
        <w:rPr>
          <w:rFonts w:cs="Calibri"/>
          <w:sz w:val="22"/>
          <w:szCs w:val="22"/>
        </w:rPr>
        <w:t>ΠΡΟΣΦΕΡΩΝ</w:t>
      </w:r>
      <w:proofErr w:type="spellEnd"/>
    </w:p>
    <w:p w:rsidR="005C3B38" w:rsidRDefault="005C3B38" w:rsidP="00127CC5">
      <w:pPr>
        <w:spacing w:after="0"/>
        <w:jc w:val="center"/>
      </w:pPr>
    </w:p>
    <w:p w:rsidR="005C3B38" w:rsidRDefault="005C3B38" w:rsidP="005C3B38">
      <w:pPr>
        <w:spacing w:before="57" w:after="57"/>
      </w:pPr>
    </w:p>
    <w:p w:rsidR="005C3B38" w:rsidRDefault="005C3B38" w:rsidP="005C3B38">
      <w:pPr>
        <w:spacing w:before="57" w:after="57"/>
      </w:pPr>
    </w:p>
    <w:p w:rsidR="005C3B38" w:rsidRDefault="005C3B38" w:rsidP="005C3B38">
      <w:pPr>
        <w:spacing w:before="57" w:after="57"/>
      </w:pPr>
    </w:p>
    <w:p w:rsidR="005C3B38" w:rsidRDefault="005C3B38" w:rsidP="005C3B38">
      <w:pPr>
        <w:spacing w:before="57" w:after="57"/>
      </w:pPr>
    </w:p>
    <w:p w:rsidR="005C3B38" w:rsidRDefault="005C3B38" w:rsidP="005C3B38">
      <w:pPr>
        <w:spacing w:before="57" w:after="57"/>
      </w:pPr>
    </w:p>
    <w:p w:rsidR="005C3B38" w:rsidRDefault="005C3B38" w:rsidP="005C3B38">
      <w:pPr>
        <w:spacing w:before="57" w:after="57"/>
      </w:pPr>
    </w:p>
    <w:p w:rsidR="0086302C" w:rsidRDefault="0086302C"/>
    <w:sectPr w:rsidR="0086302C" w:rsidSect="00227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3B38"/>
    <w:rsid w:val="00127CC5"/>
    <w:rsid w:val="00180AAB"/>
    <w:rsid w:val="0022724F"/>
    <w:rsid w:val="00347505"/>
    <w:rsid w:val="0050404C"/>
    <w:rsid w:val="00524870"/>
    <w:rsid w:val="005C3B38"/>
    <w:rsid w:val="00771C89"/>
    <w:rsid w:val="0084267B"/>
    <w:rsid w:val="0086302C"/>
    <w:rsid w:val="00955465"/>
    <w:rsid w:val="009B1222"/>
    <w:rsid w:val="009C1EF8"/>
    <w:rsid w:val="00AD0050"/>
    <w:rsid w:val="00B6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4F"/>
  </w:style>
  <w:style w:type="paragraph" w:styleId="5">
    <w:name w:val="heading 5"/>
    <w:basedOn w:val="a"/>
    <w:next w:val="a"/>
    <w:link w:val="5Char"/>
    <w:qFormat/>
    <w:rsid w:val="005C3B38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C3B38"/>
    <w:pPr>
      <w:suppressAutoHyphens/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5C3B3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5C3B38"/>
    <w:rPr>
      <w:rFonts w:ascii="Calibri" w:eastAsia="Times New Roman" w:hAnsi="Calibri" w:cs="Times New Roman"/>
      <w:sz w:val="24"/>
      <w:szCs w:val="24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C3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3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1283</Characters>
  <Application>Microsoft Office Word</Application>
  <DocSecurity>0</DocSecurity>
  <Lines>10</Lines>
  <Paragraphs>3</Paragraphs>
  <ScaleCrop>false</ScaleCrop>
  <Company>HP Inc.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ΜΑΥΡΗ</dc:creator>
  <cp:lastModifiedBy>ΜΑΡΙΑ ΜΑΥΡΗ</cp:lastModifiedBy>
  <cp:revision>5</cp:revision>
  <dcterms:created xsi:type="dcterms:W3CDTF">2023-06-28T14:16:00Z</dcterms:created>
  <dcterms:modified xsi:type="dcterms:W3CDTF">2023-06-28T14:26:00Z</dcterms:modified>
</cp:coreProperties>
</file>